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0E2" w:rsidRDefault="003C20E2" w:rsidP="003C20E2">
      <w:pPr>
        <w:rPr>
          <w:sz w:val="88"/>
          <w:szCs w:val="88"/>
        </w:rPr>
      </w:pPr>
      <w:r>
        <w:rPr>
          <w:noProof/>
          <w:sz w:val="28"/>
          <w:szCs w:val="28"/>
        </w:rPr>
        <w:drawing>
          <wp:inline distT="0" distB="0" distL="0" distR="0">
            <wp:extent cx="1119433" cy="1428750"/>
            <wp:effectExtent l="19050" t="0" r="4517" b="0"/>
            <wp:docPr id="23" name="Picture 23" descr="C:\Documents and Settings\lahmannca\Local Settings\Temporary Internet Files\Content.IE5\YL1G69B3\MC90034879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Documents and Settings\lahmannca\Local Settings\Temporary Internet Files\Content.IE5\YL1G69B3\MC900348791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433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4FA9">
        <w:rPr>
          <w:sz w:val="88"/>
          <w:szCs w:val="88"/>
        </w:rPr>
        <w:t xml:space="preserve">Refrigerator Homework! </w:t>
      </w:r>
    </w:p>
    <w:p w:rsidR="003C20E2" w:rsidRDefault="003C20E2" w:rsidP="003C20E2">
      <w:pPr>
        <w:rPr>
          <w:sz w:val="36"/>
          <w:szCs w:val="36"/>
        </w:rPr>
      </w:pPr>
      <w:r w:rsidRPr="00CF4FA9">
        <w:rPr>
          <w:sz w:val="36"/>
          <w:szCs w:val="36"/>
        </w:rPr>
        <w:t xml:space="preserve">Put this up on the refrigerator this week, and help me learn these skills. 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90"/>
        <w:gridCol w:w="3120"/>
        <w:gridCol w:w="3330"/>
      </w:tblGrid>
      <w:tr w:rsidR="00F22972" w:rsidTr="00F22972">
        <w:trPr>
          <w:trHeight w:val="4535"/>
        </w:trPr>
        <w:tc>
          <w:tcPr>
            <w:tcW w:w="4290" w:type="dxa"/>
          </w:tcPr>
          <w:p w:rsidR="00F22972" w:rsidRPr="00CF4FA9" w:rsidRDefault="00F22972" w:rsidP="00F22972">
            <w:pPr>
              <w:jc w:val="center"/>
              <w:rPr>
                <w:rFonts w:ascii="Snap ITC" w:hAnsi="Snap ITC"/>
                <w:sz w:val="24"/>
                <w:szCs w:val="24"/>
              </w:rPr>
            </w:pPr>
            <w:r w:rsidRPr="00CF4FA9">
              <w:rPr>
                <w:rFonts w:ascii="Snap ITC" w:hAnsi="Snap ITC"/>
                <w:sz w:val="24"/>
                <w:szCs w:val="24"/>
              </w:rPr>
              <w:t>Vocabulary Words:</w:t>
            </w:r>
          </w:p>
          <w:p w:rsidR="00F22972" w:rsidRPr="00CF4FA9" w:rsidRDefault="00F22972" w:rsidP="00F22972">
            <w:pPr>
              <w:jc w:val="center"/>
              <w:rPr>
                <w:rFonts w:ascii="Snap ITC" w:hAnsi="Snap ITC"/>
                <w:sz w:val="24"/>
                <w:szCs w:val="24"/>
              </w:rPr>
            </w:pPr>
            <w:r w:rsidRPr="00CF4FA9">
              <w:rPr>
                <w:rFonts w:ascii="Snap ITC" w:hAnsi="Snap ITC"/>
                <w:sz w:val="24"/>
                <w:szCs w:val="24"/>
              </w:rPr>
              <w:t>Ask me to use these words in a sentence for you.</w:t>
            </w:r>
          </w:p>
          <w:p w:rsidR="007C0C5F" w:rsidRDefault="00D0426B" w:rsidP="000560E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search</w:t>
            </w:r>
          </w:p>
          <w:p w:rsidR="00D0426B" w:rsidRDefault="00D0426B" w:rsidP="000560E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contained</w:t>
            </w:r>
          </w:p>
          <w:p w:rsidR="00D0426B" w:rsidRDefault="00D0426B" w:rsidP="000560E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startled</w:t>
            </w:r>
          </w:p>
          <w:p w:rsidR="00D0426B" w:rsidRDefault="00D0426B" w:rsidP="000560E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odd</w:t>
            </w:r>
          </w:p>
          <w:p w:rsidR="00D0426B" w:rsidRDefault="00D0426B" w:rsidP="000560E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leaned</w:t>
            </w:r>
          </w:p>
          <w:p w:rsidR="00D0426B" w:rsidRDefault="00D0426B" w:rsidP="000560E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tossed</w:t>
            </w:r>
          </w:p>
          <w:p w:rsidR="00D0426B" w:rsidRDefault="00D0426B" w:rsidP="000560E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grateful</w:t>
            </w:r>
          </w:p>
          <w:p w:rsidR="00D0426B" w:rsidRPr="000560E7" w:rsidRDefault="00D0426B" w:rsidP="000560E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village</w:t>
            </w:r>
          </w:p>
        </w:tc>
        <w:tc>
          <w:tcPr>
            <w:tcW w:w="3120" w:type="dxa"/>
            <w:vMerge w:val="restart"/>
          </w:tcPr>
          <w:p w:rsidR="00F22972" w:rsidRPr="00CF4FA9" w:rsidRDefault="00F22972" w:rsidP="00F22972">
            <w:pPr>
              <w:jc w:val="center"/>
              <w:rPr>
                <w:rFonts w:ascii="Snap ITC" w:hAnsi="Snap ITC"/>
                <w:sz w:val="24"/>
                <w:szCs w:val="24"/>
              </w:rPr>
            </w:pPr>
            <w:r w:rsidRPr="00CF4FA9">
              <w:rPr>
                <w:rFonts w:ascii="Snap ITC" w:hAnsi="Snap ITC"/>
                <w:sz w:val="24"/>
                <w:szCs w:val="24"/>
              </w:rPr>
              <w:t>Spelling Words:</w:t>
            </w:r>
          </w:p>
          <w:p w:rsidR="00F22972" w:rsidRPr="00CF4FA9" w:rsidRDefault="00F22972" w:rsidP="00F22972">
            <w:pPr>
              <w:jc w:val="center"/>
              <w:rPr>
                <w:rFonts w:ascii="Snap ITC" w:hAnsi="Snap ITC"/>
                <w:sz w:val="24"/>
                <w:szCs w:val="24"/>
              </w:rPr>
            </w:pPr>
            <w:r w:rsidRPr="00CF4FA9">
              <w:rPr>
                <w:rFonts w:ascii="Snap ITC" w:hAnsi="Snap ITC"/>
                <w:sz w:val="24"/>
                <w:szCs w:val="24"/>
              </w:rPr>
              <w:t>Help me practice spelling these words.</w:t>
            </w:r>
          </w:p>
          <w:p w:rsidR="007C0C5F" w:rsidRDefault="00D0426B" w:rsidP="008121C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aim</w:t>
            </w:r>
          </w:p>
          <w:p w:rsidR="00D0426B" w:rsidRDefault="00D0426B" w:rsidP="008121C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snail</w:t>
            </w:r>
          </w:p>
          <w:p w:rsidR="00D0426B" w:rsidRDefault="00D0426B" w:rsidP="008121C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bay</w:t>
            </w:r>
          </w:p>
          <w:p w:rsidR="00D0426B" w:rsidRDefault="00D0426B" w:rsidP="008121C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braid</w:t>
            </w:r>
          </w:p>
          <w:p w:rsidR="00D0426B" w:rsidRDefault="00D0426B" w:rsidP="008121C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ray</w:t>
            </w:r>
          </w:p>
          <w:p w:rsidR="00D0426B" w:rsidRDefault="00D0426B" w:rsidP="008121C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always</w:t>
            </w:r>
          </w:p>
          <w:p w:rsidR="00D0426B" w:rsidRDefault="00D0426B" w:rsidP="008121C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gain</w:t>
            </w:r>
          </w:p>
          <w:p w:rsidR="00D0426B" w:rsidRDefault="00D0426B" w:rsidP="008121C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sly</w:t>
            </w:r>
          </w:p>
          <w:p w:rsidR="00D0426B" w:rsidRDefault="00D0426B" w:rsidP="008121C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chain</w:t>
            </w:r>
          </w:p>
          <w:p w:rsidR="00D0426B" w:rsidRDefault="00D0426B" w:rsidP="008121C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shy</w:t>
            </w:r>
          </w:p>
          <w:p w:rsidR="00D0426B" w:rsidRDefault="00D0426B" w:rsidP="008121C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bright</w:t>
            </w:r>
          </w:p>
          <w:p w:rsidR="00D0426B" w:rsidRPr="008121C8" w:rsidRDefault="00D0426B" w:rsidP="008121C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fright</w:t>
            </w:r>
          </w:p>
        </w:tc>
        <w:tc>
          <w:tcPr>
            <w:tcW w:w="3330" w:type="dxa"/>
            <w:vMerge w:val="restart"/>
          </w:tcPr>
          <w:p w:rsidR="00F22972" w:rsidRPr="00CF4FA9" w:rsidRDefault="00F22972" w:rsidP="00F22972">
            <w:pPr>
              <w:jc w:val="center"/>
              <w:rPr>
                <w:rFonts w:ascii="Snap ITC" w:hAnsi="Snap ITC"/>
              </w:rPr>
            </w:pPr>
            <w:r w:rsidRPr="00CF4FA9">
              <w:rPr>
                <w:rFonts w:ascii="Snap ITC" w:hAnsi="Snap ITC"/>
              </w:rPr>
              <w:t>Sight Words:</w:t>
            </w:r>
          </w:p>
          <w:p w:rsidR="00F22972" w:rsidRPr="002D7AF3" w:rsidRDefault="00F22972" w:rsidP="00F22972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CF4FA9">
              <w:rPr>
                <w:rFonts w:ascii="Snap ITC" w:hAnsi="Snap ITC"/>
              </w:rPr>
              <w:t xml:space="preserve">I need to practice reading these words </w:t>
            </w:r>
            <w:r w:rsidRPr="002D7AF3">
              <w:rPr>
                <w:rFonts w:ascii="Snap ITC" w:hAnsi="Snap ITC"/>
                <w:sz w:val="24"/>
                <w:szCs w:val="24"/>
              </w:rPr>
              <w:t>quickly</w:t>
            </w:r>
            <w:r>
              <w:rPr>
                <w:rFonts w:ascii="Snap ITC" w:hAnsi="Snap ITC"/>
                <w:sz w:val="24"/>
                <w:szCs w:val="24"/>
              </w:rPr>
              <w:t>.</w:t>
            </w:r>
          </w:p>
          <w:p w:rsidR="007C0C5F" w:rsidRDefault="00D0426B" w:rsidP="007C0C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eight</w:t>
            </w:r>
          </w:p>
          <w:p w:rsidR="00D0426B" w:rsidRDefault="00D0426B" w:rsidP="007C0C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near</w:t>
            </w:r>
          </w:p>
          <w:p w:rsidR="00D0426B" w:rsidRDefault="00D0426B" w:rsidP="007C0C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once</w:t>
            </w:r>
          </w:p>
          <w:p w:rsidR="00D0426B" w:rsidRDefault="00D0426B" w:rsidP="007C0C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paper</w:t>
            </w:r>
          </w:p>
          <w:p w:rsidR="00D0426B" w:rsidRDefault="00D0426B" w:rsidP="007C0C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seven</w:t>
            </w:r>
          </w:p>
          <w:p w:rsidR="00D0426B" w:rsidRDefault="00D0426B" w:rsidP="007C0C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upon</w:t>
            </w:r>
          </w:p>
          <w:p w:rsidR="00D0426B" w:rsidRDefault="00D0426B" w:rsidP="007C0C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wash</w:t>
            </w:r>
          </w:p>
          <w:p w:rsidR="00D0426B" w:rsidRDefault="00D0426B" w:rsidP="007C0C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who</w:t>
            </w:r>
          </w:p>
          <w:p w:rsidR="00D0426B" w:rsidRDefault="00D0426B" w:rsidP="007C0C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woman</w:t>
            </w:r>
          </w:p>
          <w:p w:rsidR="00D0426B" w:rsidRPr="00F22972" w:rsidRDefault="00D0426B" w:rsidP="007C0C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your</w:t>
            </w:r>
          </w:p>
        </w:tc>
      </w:tr>
      <w:tr w:rsidR="00F22972" w:rsidTr="00F22972">
        <w:trPr>
          <w:trHeight w:val="735"/>
        </w:trPr>
        <w:tc>
          <w:tcPr>
            <w:tcW w:w="4290" w:type="dxa"/>
            <w:vMerge w:val="restart"/>
          </w:tcPr>
          <w:p w:rsidR="00F22972" w:rsidRPr="00CF4FA9" w:rsidRDefault="00F22972" w:rsidP="00F22972">
            <w:pPr>
              <w:jc w:val="center"/>
              <w:rPr>
                <w:rFonts w:ascii="Snap ITC" w:hAnsi="Snap ITC"/>
                <w:sz w:val="24"/>
                <w:szCs w:val="24"/>
              </w:rPr>
            </w:pPr>
            <w:r w:rsidRPr="00CF4FA9">
              <w:rPr>
                <w:rFonts w:ascii="Snap ITC" w:hAnsi="Snap ITC"/>
                <w:sz w:val="24"/>
                <w:szCs w:val="24"/>
              </w:rPr>
              <w:t>Math:</w:t>
            </w:r>
          </w:p>
          <w:p w:rsidR="00F22972" w:rsidRPr="007C0C5F" w:rsidRDefault="007C0C5F" w:rsidP="00F22972">
            <w:pPr>
              <w:jc w:val="center"/>
              <w:rPr>
                <w:rFonts w:ascii="Snap ITC" w:hAnsi="Snap ITC"/>
                <w:sz w:val="20"/>
                <w:szCs w:val="20"/>
              </w:rPr>
            </w:pPr>
            <w:r w:rsidRPr="007C0C5F">
              <w:rPr>
                <w:rFonts w:ascii="Snap ITC" w:hAnsi="Snap ITC"/>
                <w:sz w:val="20"/>
                <w:szCs w:val="20"/>
              </w:rPr>
              <w:t xml:space="preserve">Give me multi-step math problems to do in my head. </w:t>
            </w:r>
            <w:proofErr w:type="gramStart"/>
            <w:r w:rsidRPr="007C0C5F">
              <w:rPr>
                <w:rFonts w:ascii="Snap ITC" w:hAnsi="Snap ITC"/>
                <w:sz w:val="20"/>
                <w:szCs w:val="20"/>
              </w:rPr>
              <w:t>ex</w:t>
            </w:r>
            <w:proofErr w:type="gramEnd"/>
            <w:r w:rsidRPr="007C0C5F">
              <w:rPr>
                <w:rFonts w:ascii="Snap ITC" w:hAnsi="Snap ITC"/>
                <w:sz w:val="20"/>
                <w:szCs w:val="20"/>
              </w:rPr>
              <w:t>. start at 10, add 10, add 10 more, and then subtract 2.</w:t>
            </w:r>
          </w:p>
        </w:tc>
        <w:tc>
          <w:tcPr>
            <w:tcW w:w="3120" w:type="dxa"/>
            <w:vMerge/>
          </w:tcPr>
          <w:p w:rsidR="00F22972" w:rsidRDefault="00F22972" w:rsidP="00F22972">
            <w:pPr>
              <w:ind w:left="255"/>
              <w:rPr>
                <w:sz w:val="36"/>
                <w:szCs w:val="36"/>
              </w:rPr>
            </w:pPr>
          </w:p>
        </w:tc>
        <w:tc>
          <w:tcPr>
            <w:tcW w:w="3330" w:type="dxa"/>
            <w:vMerge/>
          </w:tcPr>
          <w:p w:rsidR="00F22972" w:rsidRDefault="00F22972" w:rsidP="00F22972">
            <w:pPr>
              <w:ind w:left="255"/>
              <w:rPr>
                <w:sz w:val="36"/>
                <w:szCs w:val="36"/>
              </w:rPr>
            </w:pPr>
          </w:p>
        </w:tc>
      </w:tr>
      <w:tr w:rsidR="00F22972" w:rsidTr="00F22972">
        <w:trPr>
          <w:trHeight w:val="705"/>
        </w:trPr>
        <w:tc>
          <w:tcPr>
            <w:tcW w:w="4290" w:type="dxa"/>
            <w:vMerge/>
          </w:tcPr>
          <w:p w:rsidR="00F22972" w:rsidRDefault="00F22972" w:rsidP="00F22972">
            <w:pPr>
              <w:ind w:left="255"/>
              <w:rPr>
                <w:sz w:val="36"/>
                <w:szCs w:val="36"/>
              </w:rPr>
            </w:pPr>
          </w:p>
        </w:tc>
        <w:tc>
          <w:tcPr>
            <w:tcW w:w="3120" w:type="dxa"/>
            <w:vMerge/>
          </w:tcPr>
          <w:p w:rsidR="00F22972" w:rsidRDefault="00F22972" w:rsidP="00F22972">
            <w:pPr>
              <w:ind w:left="255"/>
              <w:rPr>
                <w:sz w:val="36"/>
                <w:szCs w:val="36"/>
              </w:rPr>
            </w:pPr>
          </w:p>
        </w:tc>
        <w:tc>
          <w:tcPr>
            <w:tcW w:w="3330" w:type="dxa"/>
            <w:vMerge w:val="restart"/>
          </w:tcPr>
          <w:p w:rsidR="00F22972" w:rsidRPr="00F22972" w:rsidRDefault="00F22972" w:rsidP="00F22972">
            <w:pPr>
              <w:rPr>
                <w:rFonts w:ascii="Snap ITC" w:hAnsi="Snap ITC"/>
                <w:sz w:val="24"/>
                <w:szCs w:val="36"/>
              </w:rPr>
            </w:pPr>
            <w:r w:rsidRPr="00F22972">
              <w:rPr>
                <w:rFonts w:ascii="Snap ITC" w:hAnsi="Snap ITC"/>
                <w:sz w:val="32"/>
                <w:szCs w:val="36"/>
              </w:rPr>
              <w:t>When I read to you:</w:t>
            </w:r>
          </w:p>
          <w:p w:rsidR="00F22972" w:rsidRPr="008121C8" w:rsidRDefault="00D0426B" w:rsidP="007C0C5F">
            <w:pPr>
              <w:rPr>
                <w:rFonts w:ascii="Century Gothic" w:hAnsi="Century Gothic" w:cs="Aharoni"/>
                <w:sz w:val="24"/>
                <w:szCs w:val="24"/>
              </w:rPr>
            </w:pPr>
            <w:r>
              <w:rPr>
                <w:rFonts w:ascii="Century Gothic" w:hAnsi="Century Gothic" w:cs="Aharoni"/>
                <w:sz w:val="24"/>
                <w:szCs w:val="24"/>
              </w:rPr>
              <w:t>I can identify and describe characters and major events in the story.</w:t>
            </w:r>
          </w:p>
        </w:tc>
      </w:tr>
      <w:tr w:rsidR="00F22972" w:rsidTr="00F22972">
        <w:trPr>
          <w:trHeight w:val="705"/>
        </w:trPr>
        <w:tc>
          <w:tcPr>
            <w:tcW w:w="4290" w:type="dxa"/>
            <w:vMerge/>
          </w:tcPr>
          <w:p w:rsidR="00F22972" w:rsidRDefault="00F22972" w:rsidP="00F22972">
            <w:pPr>
              <w:ind w:left="255"/>
              <w:rPr>
                <w:sz w:val="36"/>
                <w:szCs w:val="36"/>
              </w:rPr>
            </w:pPr>
          </w:p>
        </w:tc>
        <w:tc>
          <w:tcPr>
            <w:tcW w:w="3120" w:type="dxa"/>
            <w:vMerge w:val="restart"/>
          </w:tcPr>
          <w:p w:rsidR="00F22972" w:rsidRDefault="00F22972" w:rsidP="00F22972">
            <w:pPr>
              <w:ind w:left="255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anchor distT="0" distB="0" distL="0" distR="0" simplePos="0" relativeHeight="251682304" behindDoc="1" locked="0" layoutInCell="1" allowOverlap="1">
                  <wp:simplePos x="3228975" y="6943725"/>
                  <wp:positionH relativeFrom="column">
                    <wp:align>center</wp:align>
                  </wp:positionH>
                  <wp:positionV relativeFrom="paragraph">
                    <wp:posOffset>27305</wp:posOffset>
                  </wp:positionV>
                  <wp:extent cx="1408176" cy="1106424"/>
                  <wp:effectExtent l="0" t="0" r="0" b="0"/>
                  <wp:wrapThrough wrapText="bothSides">
                    <wp:wrapPolygon edited="0">
                      <wp:start x="6723" y="0"/>
                      <wp:lineTo x="4677" y="372"/>
                      <wp:lineTo x="2923" y="2976"/>
                      <wp:lineTo x="2923" y="5952"/>
                      <wp:lineTo x="0" y="8928"/>
                      <wp:lineTo x="0" y="21203"/>
                      <wp:lineTo x="21337" y="21203"/>
                      <wp:lineTo x="21337" y="1488"/>
                      <wp:lineTo x="14322" y="0"/>
                      <wp:lineTo x="6723" y="0"/>
                    </wp:wrapPolygon>
                  </wp:wrapThrough>
                  <wp:docPr id="1" name="Picture 24" descr="C:\Documents and Settings\lahmannca\Local Settings\Temporary Internet Files\Content.IE5\DF8NPEPS\MC90029208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Documents and Settings\lahmannca\Local Settings\Temporary Internet Files\Content.IE5\DF8NPEPS\MC90029208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8176" cy="11064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30" w:type="dxa"/>
            <w:vMerge/>
          </w:tcPr>
          <w:p w:rsidR="00F22972" w:rsidRDefault="00F22972" w:rsidP="00F22972">
            <w:pPr>
              <w:ind w:left="255"/>
              <w:rPr>
                <w:sz w:val="36"/>
                <w:szCs w:val="36"/>
              </w:rPr>
            </w:pPr>
          </w:p>
        </w:tc>
      </w:tr>
      <w:tr w:rsidR="00F22972" w:rsidTr="00F22972">
        <w:trPr>
          <w:trHeight w:val="1250"/>
        </w:trPr>
        <w:tc>
          <w:tcPr>
            <w:tcW w:w="4290" w:type="dxa"/>
            <w:vAlign w:val="center"/>
          </w:tcPr>
          <w:p w:rsidR="00F22972" w:rsidRDefault="00F22972" w:rsidP="00B16CE7">
            <w:pPr>
              <w:ind w:left="255"/>
              <w:jc w:val="center"/>
              <w:rPr>
                <w:sz w:val="36"/>
                <w:szCs w:val="36"/>
              </w:rPr>
            </w:pPr>
            <w:r w:rsidRPr="002D7AF3">
              <w:rPr>
                <w:sz w:val="28"/>
                <w:szCs w:val="28"/>
              </w:rPr>
              <w:t xml:space="preserve">Week of </w:t>
            </w:r>
            <w:r w:rsidR="007C0C5F">
              <w:rPr>
                <w:sz w:val="28"/>
                <w:szCs w:val="28"/>
              </w:rPr>
              <w:t xml:space="preserve">May </w:t>
            </w:r>
            <w:r w:rsidR="00B16CE7">
              <w:rPr>
                <w:sz w:val="28"/>
                <w:szCs w:val="28"/>
              </w:rPr>
              <w:t>13</w:t>
            </w:r>
            <w:r w:rsidR="000560E7">
              <w:rPr>
                <w:sz w:val="28"/>
                <w:szCs w:val="28"/>
              </w:rPr>
              <w:t>, 2012</w:t>
            </w:r>
          </w:p>
        </w:tc>
        <w:tc>
          <w:tcPr>
            <w:tcW w:w="3120" w:type="dxa"/>
            <w:vMerge/>
          </w:tcPr>
          <w:p w:rsidR="00F22972" w:rsidRDefault="00F22972" w:rsidP="00F22972">
            <w:pPr>
              <w:ind w:left="255"/>
              <w:rPr>
                <w:sz w:val="36"/>
                <w:szCs w:val="36"/>
              </w:rPr>
            </w:pPr>
          </w:p>
        </w:tc>
        <w:tc>
          <w:tcPr>
            <w:tcW w:w="3330" w:type="dxa"/>
            <w:vMerge/>
          </w:tcPr>
          <w:p w:rsidR="00F22972" w:rsidRDefault="00F22972" w:rsidP="00F22972">
            <w:pPr>
              <w:ind w:left="255"/>
              <w:rPr>
                <w:sz w:val="36"/>
                <w:szCs w:val="36"/>
              </w:rPr>
            </w:pPr>
          </w:p>
        </w:tc>
      </w:tr>
    </w:tbl>
    <w:p w:rsidR="003C20E2" w:rsidRDefault="003C20E2" w:rsidP="003C20E2">
      <w:pPr>
        <w:rPr>
          <w:sz w:val="36"/>
          <w:szCs w:val="36"/>
        </w:rPr>
      </w:pPr>
    </w:p>
    <w:p w:rsidR="00847411" w:rsidRDefault="003C20E2" w:rsidP="003C20E2">
      <w:pPr>
        <w:jc w:val="center"/>
      </w:pPr>
      <w:r w:rsidRPr="002D7AF3">
        <w:rPr>
          <w:b/>
          <w:sz w:val="56"/>
          <w:szCs w:val="56"/>
        </w:rPr>
        <w:t xml:space="preserve">Thanks for helping me learn this week! </w:t>
      </w:r>
      <w:r>
        <w:rPr>
          <w:b/>
          <w:sz w:val="56"/>
          <w:szCs w:val="56"/>
        </w:rPr>
        <w:t xml:space="preserve">     </w:t>
      </w:r>
      <w:r w:rsidRPr="002D7AF3">
        <w:rPr>
          <w:b/>
          <w:sz w:val="56"/>
          <w:szCs w:val="56"/>
        </w:rPr>
        <w:t xml:space="preserve"> You are my most important teacher.</w:t>
      </w:r>
    </w:p>
    <w:sectPr w:rsidR="00847411" w:rsidSect="00CF4FA9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178" w:rsidRDefault="006D4178">
      <w:pPr>
        <w:spacing w:after="0" w:line="240" w:lineRule="auto"/>
      </w:pPr>
      <w:r>
        <w:separator/>
      </w:r>
    </w:p>
  </w:endnote>
  <w:endnote w:type="continuationSeparator" w:id="0">
    <w:p w:rsidR="006D4178" w:rsidRDefault="006D4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0000000000000000000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178" w:rsidRDefault="006D4178">
      <w:pPr>
        <w:spacing w:after="0" w:line="240" w:lineRule="auto"/>
      </w:pPr>
      <w:r>
        <w:separator/>
      </w:r>
    </w:p>
  </w:footnote>
  <w:footnote w:type="continuationSeparator" w:id="0">
    <w:p w:rsidR="006D4178" w:rsidRDefault="006D4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AF3" w:rsidRDefault="000560E7">
    <w:pPr>
      <w:pStyle w:val="Header"/>
    </w:pPr>
    <w:r>
      <w:t>Lesson 2</w:t>
    </w:r>
    <w:r w:rsidR="00D0426B">
      <w:t>9</w:t>
    </w:r>
  </w:p>
  <w:p w:rsidR="002D7AF3" w:rsidRDefault="00B16CE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45C85"/>
    <w:multiLevelType w:val="hybridMultilevel"/>
    <w:tmpl w:val="E44CD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F24C1C"/>
    <w:multiLevelType w:val="hybridMultilevel"/>
    <w:tmpl w:val="49E69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20E2"/>
    <w:rsid w:val="00010D51"/>
    <w:rsid w:val="00041DCF"/>
    <w:rsid w:val="000560E7"/>
    <w:rsid w:val="00060706"/>
    <w:rsid w:val="00061205"/>
    <w:rsid w:val="00075710"/>
    <w:rsid w:val="000A6A5C"/>
    <w:rsid w:val="000B2162"/>
    <w:rsid w:val="000B7250"/>
    <w:rsid w:val="000F5FFB"/>
    <w:rsid w:val="001352C6"/>
    <w:rsid w:val="00146A1C"/>
    <w:rsid w:val="00151FA6"/>
    <w:rsid w:val="00154B92"/>
    <w:rsid w:val="00160EF2"/>
    <w:rsid w:val="001C058D"/>
    <w:rsid w:val="001E2B4F"/>
    <w:rsid w:val="001F3348"/>
    <w:rsid w:val="00216A69"/>
    <w:rsid w:val="00242350"/>
    <w:rsid w:val="00250268"/>
    <w:rsid w:val="00297520"/>
    <w:rsid w:val="002A5B01"/>
    <w:rsid w:val="002B60A4"/>
    <w:rsid w:val="002C350C"/>
    <w:rsid w:val="002C7025"/>
    <w:rsid w:val="002F0F4C"/>
    <w:rsid w:val="002F207C"/>
    <w:rsid w:val="002F6D7E"/>
    <w:rsid w:val="00305CB7"/>
    <w:rsid w:val="00314545"/>
    <w:rsid w:val="00322BDD"/>
    <w:rsid w:val="00327542"/>
    <w:rsid w:val="0034131E"/>
    <w:rsid w:val="003A3D1F"/>
    <w:rsid w:val="003C20E2"/>
    <w:rsid w:val="003D2634"/>
    <w:rsid w:val="003F59F4"/>
    <w:rsid w:val="0042281B"/>
    <w:rsid w:val="004233DB"/>
    <w:rsid w:val="004C372F"/>
    <w:rsid w:val="004C6170"/>
    <w:rsid w:val="00517E93"/>
    <w:rsid w:val="005229E6"/>
    <w:rsid w:val="0054642C"/>
    <w:rsid w:val="00552775"/>
    <w:rsid w:val="00582D9D"/>
    <w:rsid w:val="005A5784"/>
    <w:rsid w:val="005A74E4"/>
    <w:rsid w:val="005B5A15"/>
    <w:rsid w:val="005C2641"/>
    <w:rsid w:val="005C4C8C"/>
    <w:rsid w:val="005D54AC"/>
    <w:rsid w:val="005D59DE"/>
    <w:rsid w:val="005D5AE0"/>
    <w:rsid w:val="005D5D9E"/>
    <w:rsid w:val="00605440"/>
    <w:rsid w:val="00611D34"/>
    <w:rsid w:val="00626687"/>
    <w:rsid w:val="00627A7A"/>
    <w:rsid w:val="0063696C"/>
    <w:rsid w:val="00650115"/>
    <w:rsid w:val="00665D2A"/>
    <w:rsid w:val="00687AF4"/>
    <w:rsid w:val="00690F4C"/>
    <w:rsid w:val="006920EC"/>
    <w:rsid w:val="006979B3"/>
    <w:rsid w:val="006A32F0"/>
    <w:rsid w:val="006D4178"/>
    <w:rsid w:val="006D6DB5"/>
    <w:rsid w:val="006E08E2"/>
    <w:rsid w:val="006E58C7"/>
    <w:rsid w:val="006F0F10"/>
    <w:rsid w:val="007169B0"/>
    <w:rsid w:val="007224CE"/>
    <w:rsid w:val="0073669E"/>
    <w:rsid w:val="00772AA3"/>
    <w:rsid w:val="00781722"/>
    <w:rsid w:val="0079333C"/>
    <w:rsid w:val="007A053B"/>
    <w:rsid w:val="007B1279"/>
    <w:rsid w:val="007B18A3"/>
    <w:rsid w:val="007C0C5F"/>
    <w:rsid w:val="007D44CA"/>
    <w:rsid w:val="007F2CB8"/>
    <w:rsid w:val="00804E3B"/>
    <w:rsid w:val="008121C8"/>
    <w:rsid w:val="00827CB9"/>
    <w:rsid w:val="00847411"/>
    <w:rsid w:val="00865D1C"/>
    <w:rsid w:val="008877B0"/>
    <w:rsid w:val="00895C3A"/>
    <w:rsid w:val="00910F8E"/>
    <w:rsid w:val="0094085E"/>
    <w:rsid w:val="009460C5"/>
    <w:rsid w:val="0095194D"/>
    <w:rsid w:val="00952DF5"/>
    <w:rsid w:val="00952FA5"/>
    <w:rsid w:val="00954F0A"/>
    <w:rsid w:val="00956359"/>
    <w:rsid w:val="00964C98"/>
    <w:rsid w:val="00986545"/>
    <w:rsid w:val="00990E8C"/>
    <w:rsid w:val="009C60DA"/>
    <w:rsid w:val="009D5585"/>
    <w:rsid w:val="009E314D"/>
    <w:rsid w:val="00A034E8"/>
    <w:rsid w:val="00A81AF8"/>
    <w:rsid w:val="00A86C76"/>
    <w:rsid w:val="00AA5FF3"/>
    <w:rsid w:val="00AE6951"/>
    <w:rsid w:val="00AF4FC7"/>
    <w:rsid w:val="00B00ABA"/>
    <w:rsid w:val="00B13DEA"/>
    <w:rsid w:val="00B16CE7"/>
    <w:rsid w:val="00B172A8"/>
    <w:rsid w:val="00B57D11"/>
    <w:rsid w:val="00B66845"/>
    <w:rsid w:val="00B92D34"/>
    <w:rsid w:val="00BA4B33"/>
    <w:rsid w:val="00BD7318"/>
    <w:rsid w:val="00C1526A"/>
    <w:rsid w:val="00C155EC"/>
    <w:rsid w:val="00C439F0"/>
    <w:rsid w:val="00C75C2A"/>
    <w:rsid w:val="00CB0FA5"/>
    <w:rsid w:val="00CE1C7C"/>
    <w:rsid w:val="00D0426B"/>
    <w:rsid w:val="00D1785E"/>
    <w:rsid w:val="00D324F6"/>
    <w:rsid w:val="00D75AFD"/>
    <w:rsid w:val="00DD4434"/>
    <w:rsid w:val="00DD6F22"/>
    <w:rsid w:val="00DE1366"/>
    <w:rsid w:val="00DE382E"/>
    <w:rsid w:val="00E03F92"/>
    <w:rsid w:val="00E458B9"/>
    <w:rsid w:val="00E53150"/>
    <w:rsid w:val="00E72DFC"/>
    <w:rsid w:val="00EA29E5"/>
    <w:rsid w:val="00EC3B7B"/>
    <w:rsid w:val="00ED6DDB"/>
    <w:rsid w:val="00EE38D3"/>
    <w:rsid w:val="00EE5854"/>
    <w:rsid w:val="00F17F45"/>
    <w:rsid w:val="00F22972"/>
    <w:rsid w:val="00F56D92"/>
    <w:rsid w:val="00FB189B"/>
    <w:rsid w:val="00FD4EBC"/>
    <w:rsid w:val="00FE4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0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0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20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0E2"/>
  </w:style>
  <w:style w:type="paragraph" w:styleId="BalloonText">
    <w:name w:val="Balloon Text"/>
    <w:basedOn w:val="Normal"/>
    <w:link w:val="BalloonTextChar"/>
    <w:uiPriority w:val="99"/>
    <w:semiHidden/>
    <w:unhideWhenUsed/>
    <w:rsid w:val="003C2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0E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0560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60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5" Type="http://schemas.openxmlformats.org/officeDocument/2006/relationships/styles" Target="styles.xml"/><Relationship Id="rId15" Type="http://schemas.microsoft.com/office/2007/relationships/stylesWithEffects" Target="stylesWithEffects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D0C6C870D327429522AF1A3A33FDA2" ma:contentTypeVersion="0" ma:contentTypeDescription="Create a new document." ma:contentTypeScope="" ma:versionID="72562933c2c9b8b3c2e2536448f8278d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33049DC-46EB-4E0D-AA42-6D04982EDCB0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CFDCF543-E08F-4883-B038-A6C034128B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12A3FA-C8F8-4EEC-8A23-79F7E2F4CE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L-Net</dc:creator>
  <cp:lastModifiedBy>L-Net</cp:lastModifiedBy>
  <cp:revision>3</cp:revision>
  <cp:lastPrinted>2012-11-05T21:24:00Z</cp:lastPrinted>
  <dcterms:created xsi:type="dcterms:W3CDTF">2013-04-21T18:15:00Z</dcterms:created>
  <dcterms:modified xsi:type="dcterms:W3CDTF">2013-04-21T18:39:00Z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0x01010027D0C6C870D327429522AF1A3A33FDA2</vt:lpwstr>
  </property>
  <property fmtid="{D5CDD505-2E9C-101B-9397-08002B2CF9AE}" pid="3" name="_AdHocReviewCycleID">
    <vt:i4>284870309</vt:i4>
  </property>
  <property fmtid="{D5CDD505-2E9C-101B-9397-08002B2CF9AE}" pid="4" name="_NewReviewCycle">
    <vt:lpwstr/>
  </property>
  <property fmtid="{D5CDD505-2E9C-101B-9397-08002B2CF9AE}" pid="5" name="_EmailSubject">
    <vt:lpwstr/>
  </property>
  <property fmtid="{D5CDD505-2E9C-101B-9397-08002B2CF9AE}" pid="6" name="_AuthorEmail">
    <vt:lpwstr>cassandra.tullylahmann@dmschools.org</vt:lpwstr>
  </property>
  <property fmtid="{D5CDD505-2E9C-101B-9397-08002B2CF9AE}" pid="7" name="_AuthorEmailDisplayName">
    <vt:lpwstr>Tully-lahmann, Cassandra</vt:lpwstr>
  </property>
</Properties>
</file>